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312834" w:rsidRPr="00DC02CA" w:rsidRDefault="00312834" w:rsidP="00312834">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DC02CA" w:rsidRPr="00DC02CA" w:rsidRDefault="00DC02CA" w:rsidP="00312834">
      <w:pPr>
        <w:spacing w:after="0"/>
        <w:jc w:val="center"/>
        <w:rPr>
          <w:rFonts w:ascii="Tahoma" w:hAnsi="Tahoma" w:cs="Tahoma"/>
          <w:color w:val="002060"/>
          <w:sz w:val="16"/>
          <w:szCs w:val="16"/>
        </w:rPr>
      </w:pPr>
    </w:p>
    <w:p w:rsidR="00312834" w:rsidRPr="00A86028" w:rsidRDefault="00312834" w:rsidP="0031283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12834" w:rsidRPr="00A86028" w:rsidRDefault="00312834" w:rsidP="0031283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12834" w:rsidRPr="00D367CC" w:rsidRDefault="00312834" w:rsidP="00312834">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DC02CA" w:rsidRPr="00D367CC" w:rsidRDefault="00DC02CA" w:rsidP="00312834">
      <w:pPr>
        <w:spacing w:after="0"/>
        <w:jc w:val="center"/>
        <w:rPr>
          <w:rFonts w:ascii="Tahoma" w:hAnsi="Tahoma" w:cs="Tahoma"/>
          <w:color w:val="002060"/>
          <w:sz w:val="16"/>
          <w:szCs w:val="16"/>
        </w:rPr>
      </w:pP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12834" w:rsidRPr="00A86028" w:rsidTr="00832B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Ταχυδρομική διεύθυνση / Πόλη / Ταχ. Κωδικός: [ΣΙΣΜΑΝΟΓΛΟΥ 45 ΚΟΜΟΤΗΝΗ 69100]</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sidR="00D27054">
              <w:rPr>
                <w:rFonts w:ascii="Tahoma" w:hAnsi="Tahoma" w:cs="Tahoma"/>
                <w:color w:val="002060"/>
                <w:sz w:val="16"/>
                <w:szCs w:val="16"/>
              </w:rPr>
              <w:t>ΛΕΟΝΤΑΡΙΔΟΥ ΜΑΓΔΑΛΗΝΗ</w:t>
            </w:r>
            <w:r w:rsidRPr="00A86028">
              <w:rPr>
                <w:rFonts w:ascii="Tahoma" w:hAnsi="Tahoma" w:cs="Tahoma"/>
                <w:color w:val="002060"/>
                <w:sz w:val="16"/>
                <w:szCs w:val="16"/>
              </w:rPr>
              <w:t>]</w:t>
            </w:r>
          </w:p>
          <w:p w:rsidR="00312834" w:rsidRPr="00A86028" w:rsidRDefault="009F4202" w:rsidP="00832BC1">
            <w:pPr>
              <w:spacing w:after="0"/>
              <w:rPr>
                <w:rFonts w:ascii="Tahoma" w:hAnsi="Tahoma" w:cs="Tahoma"/>
                <w:color w:val="002060"/>
                <w:sz w:val="16"/>
                <w:szCs w:val="16"/>
              </w:rPr>
            </w:pPr>
            <w:r>
              <w:rPr>
                <w:rFonts w:ascii="Tahoma" w:hAnsi="Tahoma" w:cs="Tahoma"/>
                <w:color w:val="002060"/>
                <w:sz w:val="16"/>
                <w:szCs w:val="16"/>
              </w:rPr>
              <w:t>- Τηλέφωνο: [2531351351, 5155</w:t>
            </w:r>
            <w:r w:rsidR="00312834" w:rsidRPr="00A86028">
              <w:rPr>
                <w:rFonts w:ascii="Tahoma" w:hAnsi="Tahoma" w:cs="Tahoma"/>
                <w:color w:val="002060"/>
                <w:sz w:val="16"/>
                <w:szCs w:val="16"/>
              </w:rPr>
              <w:t>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komotini</w:t>
            </w:r>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r w:rsidRPr="00A86028">
              <w:rPr>
                <w:rFonts w:ascii="Tahoma" w:hAnsi="Tahoma" w:cs="Tahoma"/>
                <w:color w:val="002060"/>
                <w:sz w:val="16"/>
                <w:szCs w:val="16"/>
                <w:lang w:val="en-US"/>
              </w:rPr>
              <w:t>gr</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r w:rsidRPr="00A86028">
              <w:rPr>
                <w:rFonts w:ascii="Tahoma" w:hAnsi="Tahoma" w:cs="Tahoma"/>
                <w:color w:val="002060"/>
                <w:sz w:val="16"/>
                <w:szCs w:val="16"/>
                <w:lang w:val="en-US"/>
              </w:rPr>
              <w:t>komotini</w:t>
            </w:r>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r w:rsidRPr="00A86028">
              <w:rPr>
                <w:rFonts w:ascii="Tahoma" w:hAnsi="Tahoma" w:cs="Tahoma"/>
                <w:color w:val="002060"/>
                <w:sz w:val="16"/>
                <w:szCs w:val="16"/>
                <w:lang w:val="en-US"/>
              </w:rPr>
              <w:t>gr</w:t>
            </w:r>
            <w:r w:rsidRPr="00A86028">
              <w:rPr>
                <w:rFonts w:ascii="Tahoma" w:hAnsi="Tahoma" w:cs="Tahoma"/>
                <w:color w:val="002060"/>
                <w:sz w:val="16"/>
                <w:szCs w:val="16"/>
              </w:rPr>
              <w:t>]</w:t>
            </w:r>
          </w:p>
        </w:tc>
      </w:tr>
      <w:tr w:rsidR="00312834" w:rsidRPr="00A86028" w:rsidTr="00832BC1">
        <w:tc>
          <w:tcPr>
            <w:tcW w:w="8965" w:type="dxa"/>
            <w:tcBorders>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xml:space="preserve">): </w:t>
            </w:r>
            <w:r w:rsidRPr="00936EDF">
              <w:rPr>
                <w:rFonts w:ascii="Tahoma" w:hAnsi="Tahoma" w:cs="Tahoma"/>
                <w:color w:val="002060"/>
                <w:sz w:val="16"/>
                <w:szCs w:val="16"/>
              </w:rPr>
              <w:t>[</w:t>
            </w:r>
            <w:r w:rsidR="00D367CC" w:rsidRPr="008514DD">
              <w:rPr>
                <w:rFonts w:ascii="Tahoma" w:hAnsi="Tahoma" w:cs="Tahoma"/>
                <w:b/>
                <w:color w:val="002060"/>
                <w:sz w:val="16"/>
                <w:szCs w:val="16"/>
              </w:rPr>
              <w:t xml:space="preserve">ΠΡΟΜΗΘΕΙΑ </w:t>
            </w:r>
            <w:r w:rsidR="00694DCC">
              <w:rPr>
                <w:rFonts w:ascii="Tahoma" w:hAnsi="Tahoma" w:cs="Tahoma"/>
                <w:b/>
                <w:color w:val="002060"/>
                <w:sz w:val="16"/>
                <w:szCs w:val="16"/>
              </w:rPr>
              <w:t>ΦΥΣΙΓΓΕΣ ΚΕΝΕΣ</w:t>
            </w:r>
            <w:r w:rsidR="003366C0" w:rsidRPr="00056409">
              <w:rPr>
                <w:rFonts w:ascii="Tahoma" w:hAnsi="Tahoma" w:cs="Tahoma"/>
                <w:color w:val="002060"/>
                <w:sz w:val="18"/>
                <w:szCs w:val="18"/>
              </w:rPr>
              <w:t xml:space="preserve">» με </w:t>
            </w:r>
            <w:r w:rsidR="003366C0" w:rsidRPr="00056409">
              <w:rPr>
                <w:rFonts w:ascii="Tahoma" w:hAnsi="Tahoma" w:cs="Tahoma"/>
                <w:color w:val="002060"/>
                <w:sz w:val="18"/>
                <w:szCs w:val="18"/>
                <w:lang w:val="en-US"/>
              </w:rPr>
              <w:t>CPV</w:t>
            </w:r>
            <w:r w:rsidR="003366C0" w:rsidRPr="00056409">
              <w:rPr>
                <w:rFonts w:ascii="Tahoma" w:hAnsi="Tahoma" w:cs="Tahoma"/>
                <w:color w:val="002060"/>
                <w:sz w:val="18"/>
                <w:szCs w:val="18"/>
              </w:rPr>
              <w:t xml:space="preserve"> </w:t>
            </w:r>
            <w:r w:rsidR="003366C0">
              <w:rPr>
                <w:rFonts w:ascii="Tahoma" w:hAnsi="Tahoma" w:cs="Tahoma"/>
                <w:color w:val="002060"/>
                <w:sz w:val="18"/>
                <w:szCs w:val="18"/>
              </w:rPr>
              <w:t>[</w:t>
            </w:r>
            <w:r w:rsidR="006B149F">
              <w:rPr>
                <w:rFonts w:ascii="Tahoma" w:eastAsia="Calibri" w:hAnsi="Tahoma" w:cs="Tahoma"/>
                <w:color w:val="002060"/>
                <w:sz w:val="18"/>
                <w:szCs w:val="18"/>
              </w:rPr>
              <w:t>39</w:t>
            </w:r>
            <w:r w:rsidR="00694DCC">
              <w:rPr>
                <w:rFonts w:ascii="Tahoma" w:eastAsia="Calibri" w:hAnsi="Tahoma" w:cs="Tahoma"/>
                <w:color w:val="002060"/>
                <w:sz w:val="18"/>
                <w:szCs w:val="18"/>
              </w:rPr>
              <w:t>299100-5</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sidR="00FF6F77">
              <w:rPr>
                <w:rFonts w:ascii="Tahoma" w:hAnsi="Tahoma" w:cs="Tahoma"/>
                <w:color w:val="002060"/>
                <w:sz w:val="16"/>
                <w:szCs w:val="16"/>
                <w:lang w:val="en-US"/>
              </w:rPr>
              <w:t>21PROC008685726</w:t>
            </w:r>
            <w:r w:rsidRPr="00A86028">
              <w:rPr>
                <w:rFonts w:ascii="Tahoma" w:hAnsi="Tahoma" w:cs="Tahoma"/>
                <w:b/>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12834" w:rsidRPr="00A86028" w:rsidRDefault="00312834" w:rsidP="00C805EC">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sidR="00D27054">
              <w:rPr>
                <w:rFonts w:ascii="Tahoma" w:hAnsi="Tahoma" w:cs="Tahoma"/>
                <w:b/>
                <w:color w:val="002060"/>
                <w:sz w:val="16"/>
                <w:szCs w:val="16"/>
              </w:rPr>
              <w:t>20</w:t>
            </w:r>
            <w:r w:rsidRPr="009A7957">
              <w:rPr>
                <w:rFonts w:ascii="Tahoma" w:hAnsi="Tahoma" w:cs="Tahoma"/>
                <w:b/>
                <w:color w:val="002060"/>
                <w:sz w:val="16"/>
                <w:szCs w:val="16"/>
              </w:rPr>
              <w:t>-20</w:t>
            </w:r>
            <w:r w:rsidR="00C805EC" w:rsidRPr="00C805EC">
              <w:rPr>
                <w:rFonts w:ascii="Tahoma" w:hAnsi="Tahoma" w:cs="Tahoma"/>
                <w:b/>
                <w:color w:val="002060"/>
                <w:sz w:val="16"/>
                <w:szCs w:val="16"/>
              </w:rPr>
              <w:t>21</w:t>
            </w:r>
            <w:r w:rsidRPr="009A7957">
              <w:rPr>
                <w:rFonts w:ascii="Tahoma" w:hAnsi="Tahoma" w:cs="Tahoma"/>
                <w:color w:val="002060"/>
                <w:sz w:val="16"/>
                <w:szCs w:val="16"/>
              </w:rPr>
              <w:t>]</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rPr>
          <w:trHeight w:val="153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4"/>
                <w:rFonts w:ascii="Tahoma" w:hAnsi="Tahoma" w:cs="Tahoma"/>
                <w:color w:val="002060"/>
                <w:sz w:val="16"/>
                <w:szCs w:val="16"/>
                <w:vertAlign w:val="superscript"/>
              </w:rPr>
              <w:endnoteReference w:id="2"/>
            </w:r>
            <w:r w:rsidRPr="00A86028">
              <w:rPr>
                <w:rStyle w:val="a4"/>
                <w:rFonts w:ascii="Tahoma" w:hAnsi="Tahoma" w:cs="Tahoma"/>
                <w:color w:val="002060"/>
                <w:sz w:val="16"/>
                <w:szCs w:val="16"/>
              </w:rPr>
              <w:t xml:space="preserve"> </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4"/>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4"/>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4"/>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ind w:left="850" w:firstLine="0"/>
        <w:rPr>
          <w:rFonts w:ascii="Tahoma" w:hAnsi="Tahoma" w:cs="Tahoma"/>
          <w:color w:val="002060"/>
          <w:sz w:val="16"/>
          <w:szCs w:val="16"/>
        </w:rPr>
      </w:pPr>
    </w:p>
    <w:p w:rsidR="00312834" w:rsidRPr="00A86028" w:rsidRDefault="00312834" w:rsidP="0031283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12834" w:rsidRPr="00A86028" w:rsidTr="00832BC1">
        <w:trPr>
          <w:trHeight w:val="34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834" w:rsidRPr="00A86028" w:rsidRDefault="00312834" w:rsidP="00312834">
      <w:pPr>
        <w:jc w:val="cente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834" w:rsidRPr="00A86028" w:rsidRDefault="00312834" w:rsidP="0031283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4"/>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4"/>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4"/>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4"/>
          <w:rFonts w:ascii="Tahoma" w:hAnsi="Tahoma" w:cs="Tahoma"/>
          <w:color w:val="002060"/>
          <w:sz w:val="16"/>
          <w:szCs w:val="16"/>
          <w:vertAlign w:val="superscript"/>
        </w:rPr>
        <w:endnoteReference w:id="12"/>
      </w:r>
      <w:r w:rsidRPr="00A86028">
        <w:rPr>
          <w:rStyle w:val="a4"/>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4"/>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4"/>
          <w:rFonts w:ascii="Tahoma" w:hAnsi="Tahoma" w:cs="Tahoma"/>
          <w:b/>
          <w:color w:val="002060"/>
          <w:sz w:val="16"/>
          <w:szCs w:val="16"/>
        </w:rPr>
        <w:t>παιδική εργασία και άλλες μορφές εμπορίας ανθρώπων</w:t>
      </w:r>
      <w:r w:rsidRPr="00A86028">
        <w:rPr>
          <w:rStyle w:val="a4"/>
          <w:rFonts w:ascii="Tahoma" w:hAnsi="Tahoma" w:cs="Tahoma"/>
          <w:color w:val="002060"/>
          <w:sz w:val="16"/>
          <w:szCs w:val="16"/>
          <w:vertAlign w:val="superscript"/>
        </w:rPr>
        <w:endnoteReference w:id="14"/>
      </w:r>
      <w:r w:rsidRPr="00A86028">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312834" w:rsidRPr="00A86028" w:rsidTr="00832BC1">
        <w:trPr>
          <w:trHeight w:val="855"/>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6"/>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4"/>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λόγος(-οι):[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8"/>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4"/>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12834" w:rsidRPr="00A86028" w:rsidTr="00832B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12834" w:rsidRPr="00A86028" w:rsidRDefault="00312834" w:rsidP="00832BC1">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12834" w:rsidRPr="00A86028" w:rsidRDefault="00312834" w:rsidP="00832BC1">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12834" w:rsidRPr="00A86028" w:rsidTr="00832B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4"/>
                <w:rFonts w:ascii="Tahoma" w:hAnsi="Tahoma" w:cs="Tahoma"/>
                <w:i/>
                <w:color w:val="002060"/>
                <w:sz w:val="16"/>
                <w:szCs w:val="16"/>
              </w:rPr>
              <w:t xml:space="preserve"> </w:t>
            </w:r>
            <w:r w:rsidRPr="00A86028">
              <w:rPr>
                <w:rStyle w:val="a4"/>
                <w:rFonts w:ascii="Tahoma" w:hAnsi="Tahoma" w:cs="Tahoma"/>
                <w:color w:val="002060"/>
                <w:sz w:val="16"/>
                <w:szCs w:val="16"/>
                <w:vertAlign w:val="superscript"/>
              </w:rPr>
              <w:endnoteReference w:id="23"/>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rPr>
          <w:trHeight w:val="405"/>
        </w:trPr>
        <w:tc>
          <w:tcPr>
            <w:tcW w:w="4479" w:type="dxa"/>
            <w:vMerge/>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b/>
                <w:color w:val="002060"/>
                <w:sz w:val="16"/>
                <w:szCs w:val="16"/>
              </w:rPr>
            </w:pPr>
          </w:p>
          <w:p w:rsidR="00312834" w:rsidRPr="00A86028" w:rsidRDefault="00312834" w:rsidP="00832BC1">
            <w:pPr>
              <w:spacing w:after="0"/>
              <w:rPr>
                <w:rFonts w:ascii="Tahoma" w:hAnsi="Tahoma" w:cs="Tahoma"/>
                <w:b/>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12834" w:rsidRPr="00A86028" w:rsidRDefault="00312834" w:rsidP="00312834">
      <w:pPr>
        <w:pStyle w:val="SectionTitle"/>
        <w:ind w:firstLine="0"/>
        <w:jc w:val="left"/>
        <w:rPr>
          <w:rFonts w:ascii="Tahoma" w:hAnsi="Tahoma" w:cs="Tahoma"/>
          <w:color w:val="002060"/>
          <w:sz w:val="16"/>
          <w:szCs w:val="16"/>
        </w:rPr>
      </w:pPr>
    </w:p>
    <w:p w:rsidR="00312834" w:rsidRPr="00A86028" w:rsidRDefault="00312834" w:rsidP="00312834">
      <w:pPr>
        <w:rPr>
          <w:rFonts w:ascii="Tahoma" w:hAnsi="Tahoma" w:cs="Tahoma"/>
          <w:b/>
          <w:bCs/>
          <w:color w:val="002060"/>
          <w:sz w:val="16"/>
          <w:szCs w:val="16"/>
        </w:rPr>
      </w:pPr>
    </w:p>
    <w:p w:rsidR="00312834" w:rsidRPr="00A86028" w:rsidRDefault="00312834" w:rsidP="0031283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Style w:val="SectionTitle"/>
        <w:ind w:firstLine="0"/>
        <w:jc w:val="both"/>
        <w:rPr>
          <w:rFonts w:ascii="Tahoma" w:hAnsi="Tahoma" w:cs="Tahoma"/>
          <w:color w:val="002060"/>
          <w:sz w:val="16"/>
          <w:szCs w:val="16"/>
          <w:lang w:val="en-US"/>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4"/>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pStyle w:val="SectionTitle"/>
        <w:ind w:firstLine="0"/>
        <w:rPr>
          <w:rFonts w:ascii="Tahoma" w:hAnsi="Tahoma" w:cs="Tahoma"/>
          <w:color w:val="002060"/>
          <w:sz w:val="16"/>
          <w:szCs w:val="16"/>
        </w:rPr>
      </w:pPr>
    </w:p>
    <w:p w:rsidR="00312834" w:rsidRPr="00A86028" w:rsidRDefault="00312834" w:rsidP="0031283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jc w:val="center"/>
        <w:rPr>
          <w:rFonts w:ascii="Tahoma" w:hAnsi="Tahoma" w:cs="Tahoma"/>
          <w:b/>
          <w:bCs/>
          <w:color w:val="002060"/>
          <w:sz w:val="16"/>
          <w:szCs w:val="16"/>
        </w:rPr>
      </w:pPr>
    </w:p>
    <w:p w:rsidR="00312834" w:rsidRPr="00A86028" w:rsidRDefault="00312834" w:rsidP="00312834">
      <w:pPr>
        <w:pStyle w:val="ChapterTitle"/>
        <w:rPr>
          <w:rFonts w:ascii="Tahoma" w:hAnsi="Tahoma" w:cs="Tahoma"/>
          <w:color w:val="002060"/>
          <w:sz w:val="16"/>
          <w:szCs w:val="16"/>
        </w:rPr>
      </w:pPr>
    </w:p>
    <w:p w:rsidR="00312834" w:rsidRPr="00A86028" w:rsidRDefault="00312834" w:rsidP="0031283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vertAlign w:val="superscript"/>
        </w:rPr>
        <w:endnoteReference w:id="28"/>
      </w:r>
      <w:r w:rsidRPr="00A86028">
        <w:rPr>
          <w:rStyle w:val="a4"/>
          <w:rFonts w:ascii="Tahoma" w:hAnsi="Tahoma" w:cs="Tahoma"/>
          <w:i/>
          <w:color w:val="002060"/>
          <w:sz w:val="16"/>
          <w:szCs w:val="16"/>
        </w:rPr>
        <w:t>.</w:t>
      </w:r>
    </w:p>
    <w:p w:rsidR="00312834" w:rsidRPr="00A86028" w:rsidRDefault="00312834" w:rsidP="00312834">
      <w:pPr>
        <w:rPr>
          <w:rFonts w:ascii="Tahoma" w:hAnsi="Tahoma" w:cs="Tahoma"/>
          <w:color w:val="002060"/>
          <w:sz w:val="16"/>
          <w:szCs w:val="16"/>
        </w:rPr>
      </w:pPr>
      <w:r w:rsidRPr="00A86028">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12834" w:rsidRPr="00A86028" w:rsidRDefault="00312834" w:rsidP="00312834">
      <w:pPr>
        <w:rPr>
          <w:rFonts w:ascii="Tahoma" w:hAnsi="Tahoma" w:cs="Tahoma"/>
          <w:i/>
          <w:color w:val="002060"/>
          <w:sz w:val="16"/>
          <w:szCs w:val="16"/>
        </w:rPr>
      </w:pP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sectPr w:rsidR="00312834" w:rsidRPr="00A86028"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312834" w:rsidRDefault="00312834" w:rsidP="00312834">
      <w:r>
        <w:rPr>
          <w:rStyle w:val="a7"/>
        </w:rPr>
        <w:endnoteRef/>
      </w:r>
      <w:r>
        <w:br w:type="page"/>
      </w:r>
    </w:p>
    <w:p w:rsidR="00312834" w:rsidRDefault="00312834" w:rsidP="00312834">
      <w:pPr>
        <w:pageBreakBefore/>
      </w:pPr>
    </w:p>
    <w:p w:rsidR="00312834" w:rsidRDefault="00312834" w:rsidP="0031283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12834" w:rsidRDefault="00312834" w:rsidP="0031283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312834" w:rsidRDefault="00312834" w:rsidP="00312834">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834" w:rsidRDefault="00312834" w:rsidP="0031283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834" w:rsidRDefault="00312834" w:rsidP="0031283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834" w:rsidRDefault="00312834" w:rsidP="0031283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12834" w:rsidRDefault="00312834" w:rsidP="0031283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312834" w:rsidRDefault="00312834" w:rsidP="0031283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312834" w:rsidRDefault="00312834" w:rsidP="00312834">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12834" w:rsidRDefault="00312834" w:rsidP="00312834">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2834" w:rsidRDefault="00312834" w:rsidP="00312834">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2834" w:rsidRDefault="00312834" w:rsidP="00312834">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312834" w:rsidRDefault="00312834" w:rsidP="00312834">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12834" w:rsidRDefault="00312834" w:rsidP="00312834">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12834" w:rsidRDefault="00312834" w:rsidP="00312834">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2834" w:rsidRDefault="00312834" w:rsidP="00312834">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12834" w:rsidRDefault="00312834" w:rsidP="00312834">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2834" w:rsidRDefault="00312834" w:rsidP="0031283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2834" w:rsidRDefault="00312834" w:rsidP="00312834">
      <w:pPr>
        <w:pStyle w:val="a6"/>
        <w:tabs>
          <w:tab w:val="left" w:pos="284"/>
        </w:tabs>
        <w:ind w:firstLine="0"/>
      </w:pPr>
      <w:r>
        <w:rPr>
          <w:rStyle w:val="a7"/>
        </w:rPr>
        <w:endnoteRef/>
      </w:r>
      <w:r>
        <w:tab/>
        <w:t>Επαναλάβετε όσες φορές χρειάζεται.</w:t>
      </w:r>
    </w:p>
  </w:endnote>
  <w:endnote w:id="17">
    <w:p w:rsidR="00312834" w:rsidRDefault="00312834" w:rsidP="00312834">
      <w:pPr>
        <w:pStyle w:val="a6"/>
        <w:tabs>
          <w:tab w:val="left" w:pos="284"/>
        </w:tabs>
        <w:ind w:firstLine="0"/>
      </w:pPr>
      <w:r>
        <w:rPr>
          <w:rStyle w:val="a7"/>
        </w:rPr>
        <w:endnoteRef/>
      </w:r>
      <w:r>
        <w:tab/>
        <w:t>Επαναλάβετε όσες φορές χρειάζεται.</w:t>
      </w:r>
    </w:p>
  </w:endnote>
  <w:endnote w:id="18">
    <w:p w:rsidR="00312834" w:rsidRDefault="00312834" w:rsidP="00312834">
      <w:pPr>
        <w:pStyle w:val="a6"/>
        <w:tabs>
          <w:tab w:val="left" w:pos="284"/>
        </w:tabs>
        <w:ind w:firstLine="0"/>
      </w:pPr>
      <w:r>
        <w:rPr>
          <w:rStyle w:val="a7"/>
        </w:rPr>
        <w:endnoteRef/>
      </w:r>
      <w:r>
        <w:tab/>
        <w:t>Επαναλάβετε όσες φορές χρειάζεται.</w:t>
      </w:r>
    </w:p>
  </w:endnote>
  <w:endnote w:id="19">
    <w:p w:rsidR="00312834" w:rsidRDefault="00312834" w:rsidP="0031283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2834" w:rsidRDefault="00312834" w:rsidP="0031283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12834" w:rsidRDefault="00312834" w:rsidP="0031283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2834" w:rsidRDefault="00312834" w:rsidP="00312834">
      <w:pPr>
        <w:pStyle w:val="a6"/>
        <w:tabs>
          <w:tab w:val="left" w:pos="284"/>
        </w:tabs>
        <w:ind w:firstLine="0"/>
      </w:pPr>
      <w:r>
        <w:rPr>
          <w:rStyle w:val="a7"/>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2834" w:rsidRDefault="00312834" w:rsidP="00312834">
      <w:pPr>
        <w:pStyle w:val="a6"/>
        <w:tabs>
          <w:tab w:val="left" w:pos="284"/>
        </w:tabs>
        <w:ind w:firstLine="0"/>
      </w:pPr>
      <w:r>
        <w:rPr>
          <w:rStyle w:val="a7"/>
        </w:rPr>
        <w:endnoteRef/>
      </w:r>
      <w:r>
        <w:tab/>
        <w:t>Επαναλάβετε όσες φορές χρειάζεται.</w:t>
      </w:r>
    </w:p>
  </w:endnote>
  <w:endnote w:id="24">
    <w:p w:rsidR="00312834" w:rsidRDefault="00312834" w:rsidP="0031283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2834" w:rsidRDefault="00312834" w:rsidP="0031283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12834" w:rsidRDefault="00312834" w:rsidP="00312834">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12834" w:rsidRDefault="00312834" w:rsidP="00312834">
      <w:pPr>
        <w:pStyle w:val="a6"/>
        <w:tabs>
          <w:tab w:val="left" w:pos="284"/>
        </w:tabs>
        <w:ind w:firstLine="0"/>
      </w:pPr>
      <w:r>
        <w:rPr>
          <w:rStyle w:val="a7"/>
        </w:rPr>
        <w:endnoteRef/>
      </w:r>
      <w:r>
        <w:tab/>
        <w:t>Πρβλ και άρθρο 1 ν. 4250/2014</w:t>
      </w:r>
    </w:p>
  </w:endnote>
  <w:endnote w:id="28">
    <w:p w:rsidR="00312834" w:rsidRPr="00586EBD" w:rsidRDefault="00312834" w:rsidP="001E3A6C">
      <w:pPr>
        <w:pStyle w:val="a6"/>
        <w:tabs>
          <w:tab w:val="left" w:pos="284"/>
        </w:tabs>
        <w:ind w:firstLine="0"/>
        <w:rPr>
          <w:b/>
          <w:color w:val="002060"/>
        </w:rPr>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D367CC" w:rsidRDefault="00312834" w:rsidP="00312834">
      <w:pPr>
        <w:pStyle w:val="a6"/>
        <w:tabs>
          <w:tab w:val="left" w:pos="284"/>
        </w:tabs>
        <w:ind w:firstLine="0"/>
        <w:rPr>
          <w:b/>
          <w:color w:val="002060"/>
        </w:rPr>
      </w:pPr>
    </w:p>
    <w:p w:rsidR="00312834" w:rsidRPr="00D367CC" w:rsidRDefault="00312834" w:rsidP="00312834">
      <w:pPr>
        <w:spacing w:after="0"/>
        <w:jc w:val="center"/>
        <w:rPr>
          <w:rFonts w:ascii="Tahoma" w:hAnsi="Tahoma" w:cs="Tahoma"/>
          <w:b/>
          <w:color w:val="002060"/>
          <w:sz w:val="16"/>
          <w:szCs w:val="16"/>
        </w:rPr>
      </w:pPr>
    </w:p>
    <w:p w:rsidR="00312834" w:rsidRPr="004E00AA" w:rsidRDefault="00312834" w:rsidP="00312834">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674E"/>
    <w:rsid w:val="0007605B"/>
    <w:rsid w:val="000D2A36"/>
    <w:rsid w:val="00123E90"/>
    <w:rsid w:val="00154031"/>
    <w:rsid w:val="001E3A6C"/>
    <w:rsid w:val="00266805"/>
    <w:rsid w:val="00312834"/>
    <w:rsid w:val="003366C0"/>
    <w:rsid w:val="003A6915"/>
    <w:rsid w:val="00401350"/>
    <w:rsid w:val="0044596B"/>
    <w:rsid w:val="0050593C"/>
    <w:rsid w:val="005C200B"/>
    <w:rsid w:val="00694DCC"/>
    <w:rsid w:val="006B149F"/>
    <w:rsid w:val="0073674E"/>
    <w:rsid w:val="00797D41"/>
    <w:rsid w:val="00832189"/>
    <w:rsid w:val="008514DD"/>
    <w:rsid w:val="00867562"/>
    <w:rsid w:val="00923E57"/>
    <w:rsid w:val="00936EDF"/>
    <w:rsid w:val="009F4202"/>
    <w:rsid w:val="00C215C5"/>
    <w:rsid w:val="00C805EC"/>
    <w:rsid w:val="00D27054"/>
    <w:rsid w:val="00D367CC"/>
    <w:rsid w:val="00DC02CA"/>
    <w:rsid w:val="00DC464A"/>
    <w:rsid w:val="00DD0D34"/>
    <w:rsid w:val="00E7489D"/>
    <w:rsid w:val="00FF6F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34"/>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2609</Words>
  <Characters>14093</Characters>
  <Application>Microsoft Office Word</Application>
  <DocSecurity>0</DocSecurity>
  <Lines>117</Lines>
  <Paragraphs>33</Paragraphs>
  <ScaleCrop>false</ScaleCrop>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AM90125</cp:lastModifiedBy>
  <cp:revision>22</cp:revision>
  <dcterms:created xsi:type="dcterms:W3CDTF">2019-01-11T08:30:00Z</dcterms:created>
  <dcterms:modified xsi:type="dcterms:W3CDTF">2021-05-31T07:30:00Z</dcterms:modified>
</cp:coreProperties>
</file>